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E2A791" w14:textId="1C2F1DC4" w:rsidR="00106287" w:rsidRPr="001E27F0" w:rsidRDefault="00F52006" w:rsidP="001E27F0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Wednesday 3</w:t>
      </w:r>
      <w:r w:rsidRPr="00F52006">
        <w:rPr>
          <w:b/>
          <w:bCs/>
          <w:sz w:val="28"/>
          <w:szCs w:val="28"/>
          <w:u w:val="single"/>
          <w:vertAlign w:val="superscript"/>
        </w:rPr>
        <w:t>rd</w:t>
      </w:r>
      <w:r w:rsidR="00106287" w:rsidRPr="001E27F0">
        <w:rPr>
          <w:b/>
          <w:bCs/>
          <w:sz w:val="28"/>
          <w:szCs w:val="28"/>
          <w:u w:val="single"/>
        </w:rPr>
        <w:t xml:space="preserve"> June</w:t>
      </w:r>
    </w:p>
    <w:p w14:paraId="5FE89694" w14:textId="2FB3D1C2" w:rsidR="00106287" w:rsidRDefault="00624EF4">
      <w:pPr>
        <w:rPr>
          <w:sz w:val="28"/>
          <w:szCs w:val="28"/>
        </w:rPr>
      </w:pPr>
      <w:r>
        <w:rPr>
          <w:sz w:val="28"/>
          <w:szCs w:val="28"/>
        </w:rPr>
        <w:t>Hello,</w:t>
      </w:r>
    </w:p>
    <w:p w14:paraId="2082C05E" w14:textId="0EA4D302" w:rsidR="00624EF4" w:rsidRDefault="00624EF4">
      <w:pPr>
        <w:rPr>
          <w:sz w:val="28"/>
          <w:szCs w:val="28"/>
        </w:rPr>
      </w:pPr>
      <w:r>
        <w:rPr>
          <w:sz w:val="28"/>
          <w:szCs w:val="28"/>
        </w:rPr>
        <w:t xml:space="preserve">Today you will receive the work for today plus the topic and science work. Remember that you have a week to complete these and you can always explore some more. I will be calling you this week, so let me know what you were up to last week and you can ask me any questions you have. </w:t>
      </w:r>
    </w:p>
    <w:p w14:paraId="643FBF07" w14:textId="77777777" w:rsidR="00624EF4" w:rsidRPr="001E27F0" w:rsidRDefault="00624EF4">
      <w:pPr>
        <w:rPr>
          <w:sz w:val="28"/>
          <w:szCs w:val="28"/>
        </w:rPr>
      </w:pPr>
    </w:p>
    <w:p w14:paraId="548A8EF2" w14:textId="7C905E6F" w:rsidR="001E27F0" w:rsidRDefault="001E27F0" w:rsidP="001E27F0">
      <w:pPr>
        <w:rPr>
          <w:b/>
          <w:bCs/>
          <w:sz w:val="28"/>
          <w:szCs w:val="28"/>
        </w:rPr>
      </w:pPr>
      <w:r w:rsidRPr="001E27F0">
        <w:rPr>
          <w:b/>
          <w:bCs/>
          <w:sz w:val="28"/>
          <w:szCs w:val="28"/>
        </w:rPr>
        <w:t>English</w:t>
      </w:r>
    </w:p>
    <w:p w14:paraId="4983C1EF" w14:textId="1CDDC173" w:rsidR="00624EF4" w:rsidRDefault="00624EF4" w:rsidP="001E27F0">
      <w:pPr>
        <w:rPr>
          <w:sz w:val="28"/>
          <w:szCs w:val="28"/>
        </w:rPr>
      </w:pPr>
      <w:r>
        <w:rPr>
          <w:sz w:val="28"/>
          <w:szCs w:val="28"/>
        </w:rPr>
        <w:t xml:space="preserve">Today we are revisiting similes and metaphors. We have learnt about these in school and during our home learning time. They are an expected part of the Year 3 curriculum, so we need to be able to identify them in our reading and use them in our writing. Follow the link below to find the learning clips and suggested activities. </w:t>
      </w:r>
    </w:p>
    <w:p w14:paraId="2893E458" w14:textId="3CE13683" w:rsidR="00624EF4" w:rsidRPr="00624EF4" w:rsidRDefault="00624EF4" w:rsidP="001E27F0">
      <w:pPr>
        <w:rPr>
          <w:sz w:val="28"/>
          <w:szCs w:val="28"/>
        </w:rPr>
      </w:pPr>
      <w:hyperlink r:id="rId5" w:history="1">
        <w:r w:rsidRPr="008970C6">
          <w:rPr>
            <w:rStyle w:val="Hyperlink"/>
            <w:sz w:val="28"/>
            <w:szCs w:val="28"/>
          </w:rPr>
          <w:t>https://www.bbc.co.uk/bitesize/articles/zmg6pg8</w:t>
        </w:r>
      </w:hyperlink>
      <w:r>
        <w:rPr>
          <w:sz w:val="28"/>
          <w:szCs w:val="28"/>
        </w:rPr>
        <w:t xml:space="preserve"> </w:t>
      </w:r>
    </w:p>
    <w:p w14:paraId="3826DB1D" w14:textId="5695A21F" w:rsidR="007C7E59" w:rsidRDefault="001E27F0" w:rsidP="007C7E59">
      <w:pPr>
        <w:rPr>
          <w:sz w:val="28"/>
          <w:szCs w:val="28"/>
        </w:rPr>
      </w:pPr>
      <w:r w:rsidRPr="007C7E59">
        <w:rPr>
          <w:b/>
          <w:bCs/>
          <w:sz w:val="28"/>
          <w:szCs w:val="28"/>
        </w:rPr>
        <w:t>Maths</w:t>
      </w:r>
      <w:r w:rsidR="00936B9B">
        <w:rPr>
          <w:b/>
          <w:bCs/>
          <w:sz w:val="28"/>
          <w:szCs w:val="28"/>
        </w:rPr>
        <w:t xml:space="preserve">     </w:t>
      </w:r>
    </w:p>
    <w:p w14:paraId="006D7ADD" w14:textId="62EEB580" w:rsidR="009C1EDC" w:rsidRDefault="0053003E" w:rsidP="009C1EDC">
      <w:pPr>
        <w:tabs>
          <w:tab w:val="left" w:pos="2650"/>
        </w:tabs>
        <w:rPr>
          <w:sz w:val="28"/>
          <w:szCs w:val="28"/>
        </w:rPr>
      </w:pPr>
      <w:r>
        <w:rPr>
          <w:sz w:val="28"/>
          <w:szCs w:val="28"/>
        </w:rPr>
        <w:t>We are returning to our fractions learning this week. I know some of you found the last fractions work a little tricky, but do not give up. I know with some practise and some help you can do this. Remember you can send me a message to call you if you are stuck.</w:t>
      </w:r>
    </w:p>
    <w:p w14:paraId="7AB5D673" w14:textId="30960752" w:rsidR="0053003E" w:rsidRDefault="0053003E" w:rsidP="009C1EDC">
      <w:pPr>
        <w:tabs>
          <w:tab w:val="left" w:pos="2650"/>
        </w:tabs>
        <w:rPr>
          <w:sz w:val="28"/>
          <w:szCs w:val="28"/>
        </w:rPr>
      </w:pPr>
      <w:r>
        <w:rPr>
          <w:sz w:val="28"/>
          <w:szCs w:val="28"/>
        </w:rPr>
        <w:t xml:space="preserve">We are using the White Rose maths and our lesson today is called ‘Unit </w:t>
      </w:r>
      <w:r w:rsidR="00001BC9">
        <w:rPr>
          <w:sz w:val="28"/>
          <w:szCs w:val="28"/>
        </w:rPr>
        <w:t>and non</w:t>
      </w:r>
      <w:r w:rsidR="009C0FA0">
        <w:rPr>
          <w:sz w:val="28"/>
          <w:szCs w:val="28"/>
        </w:rPr>
        <w:t>-</w:t>
      </w:r>
      <w:r w:rsidR="00001BC9">
        <w:rPr>
          <w:sz w:val="28"/>
          <w:szCs w:val="28"/>
        </w:rPr>
        <w:t xml:space="preserve">unit </w:t>
      </w:r>
      <w:r>
        <w:rPr>
          <w:sz w:val="28"/>
          <w:szCs w:val="28"/>
        </w:rPr>
        <w:t>Fractions’</w:t>
      </w:r>
      <w:r w:rsidR="00001BC9">
        <w:rPr>
          <w:sz w:val="28"/>
          <w:szCs w:val="28"/>
        </w:rPr>
        <w:t xml:space="preserve"> – Summer Term – week 5. </w:t>
      </w:r>
      <w:r>
        <w:rPr>
          <w:sz w:val="28"/>
          <w:szCs w:val="28"/>
        </w:rPr>
        <w:t xml:space="preserve"> Follow the link for the learning clip which you can watch as many times as you need</w:t>
      </w:r>
      <w:r w:rsidR="00001BC9">
        <w:rPr>
          <w:sz w:val="28"/>
          <w:szCs w:val="28"/>
        </w:rPr>
        <w:t>,</w:t>
      </w:r>
      <w:r>
        <w:rPr>
          <w:sz w:val="28"/>
          <w:szCs w:val="28"/>
        </w:rPr>
        <w:t xml:space="preserve"> and the work has been sent separately. </w:t>
      </w:r>
    </w:p>
    <w:p w14:paraId="65D9FF1F" w14:textId="3DC1DB9A" w:rsidR="00001BC9" w:rsidRDefault="00001BC9" w:rsidP="009C1EDC">
      <w:pPr>
        <w:tabs>
          <w:tab w:val="left" w:pos="2650"/>
        </w:tabs>
        <w:rPr>
          <w:sz w:val="28"/>
          <w:szCs w:val="28"/>
        </w:rPr>
      </w:pPr>
      <w:hyperlink r:id="rId6" w:history="1">
        <w:r w:rsidRPr="008970C6">
          <w:rPr>
            <w:rStyle w:val="Hyperlink"/>
            <w:sz w:val="28"/>
            <w:szCs w:val="28"/>
          </w:rPr>
          <w:t>https://</w:t>
        </w:r>
        <w:r w:rsidRPr="008970C6">
          <w:rPr>
            <w:rStyle w:val="Hyperlink"/>
            <w:sz w:val="28"/>
            <w:szCs w:val="28"/>
          </w:rPr>
          <w:t>w</w:t>
        </w:r>
        <w:r w:rsidRPr="008970C6">
          <w:rPr>
            <w:rStyle w:val="Hyperlink"/>
            <w:sz w:val="28"/>
            <w:szCs w:val="28"/>
          </w:rPr>
          <w:t>hiterosemaths.com/homelearning/year-3/</w:t>
        </w:r>
      </w:hyperlink>
      <w:r>
        <w:rPr>
          <w:sz w:val="28"/>
          <w:szCs w:val="28"/>
        </w:rPr>
        <w:t xml:space="preserve"> </w:t>
      </w:r>
    </w:p>
    <w:p w14:paraId="65EF7220" w14:textId="77777777" w:rsidR="00001BC9" w:rsidRDefault="00001BC9" w:rsidP="009C1EDC">
      <w:pPr>
        <w:tabs>
          <w:tab w:val="left" w:pos="2650"/>
        </w:tabs>
        <w:rPr>
          <w:sz w:val="28"/>
          <w:szCs w:val="28"/>
        </w:rPr>
      </w:pPr>
    </w:p>
    <w:p w14:paraId="7A679397" w14:textId="6312DE85" w:rsidR="009C1EDC" w:rsidRDefault="009C1EDC" w:rsidP="00001BC9">
      <w:pPr>
        <w:tabs>
          <w:tab w:val="left" w:pos="26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Well done and speak soon</w:t>
      </w:r>
    </w:p>
    <w:p w14:paraId="6EE24A02" w14:textId="5D2707F6" w:rsidR="009C1EDC" w:rsidRPr="009C1EDC" w:rsidRDefault="009C1EDC" w:rsidP="00001BC9">
      <w:pPr>
        <w:tabs>
          <w:tab w:val="left" w:pos="26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Mrs C Flynn </w:t>
      </w:r>
      <w:r w:rsidRPr="009C1EDC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9C1EDC" w:rsidRPr="009C1EDC" w:rsidSect="00001BC9">
      <w:pgSz w:w="11906" w:h="16838"/>
      <w:pgMar w:top="1440" w:right="1440" w:bottom="1440" w:left="1440" w:header="708" w:footer="708" w:gutter="0"/>
      <w:pgBorders w:offsetFrom="page">
        <w:top w:val="single" w:sz="48" w:space="24" w:color="70AD47" w:themeColor="accent6"/>
        <w:left w:val="single" w:sz="48" w:space="24" w:color="70AD47" w:themeColor="accent6"/>
        <w:bottom w:val="single" w:sz="48" w:space="24" w:color="70AD47" w:themeColor="accent6"/>
        <w:right w:val="single" w:sz="48" w:space="24" w:color="70AD47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3" type="#_x0000_t75" style="width:11.5pt;height:11.5pt" o:bullet="t">
        <v:imagedata r:id="rId1" o:title="msoBDA1"/>
      </v:shape>
    </w:pict>
  </w:numPicBullet>
  <w:abstractNum w:abstractNumId="0" w15:restartNumberingAfterBreak="0">
    <w:nsid w:val="45F7655A"/>
    <w:multiLevelType w:val="hybridMultilevel"/>
    <w:tmpl w:val="0DFAA06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287"/>
    <w:rsid w:val="00001BC9"/>
    <w:rsid w:val="00106287"/>
    <w:rsid w:val="001E27F0"/>
    <w:rsid w:val="004E08A3"/>
    <w:rsid w:val="0053003E"/>
    <w:rsid w:val="00624EF4"/>
    <w:rsid w:val="007C7E59"/>
    <w:rsid w:val="0084656D"/>
    <w:rsid w:val="008715FE"/>
    <w:rsid w:val="00936B9B"/>
    <w:rsid w:val="009C0FA0"/>
    <w:rsid w:val="009C1EDC"/>
    <w:rsid w:val="00D75AD8"/>
    <w:rsid w:val="00F52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BEB22"/>
  <w15:chartTrackingRefBased/>
  <w15:docId w15:val="{DA4B1454-67F8-40C2-B7C8-DFC8D3CC2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715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27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27F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71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715F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blocks-text-blockparagraph">
    <w:name w:val="blocks-text-block__paragraph"/>
    <w:basedOn w:val="Normal"/>
    <w:rsid w:val="0087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C1ED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01BC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6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42634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7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57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667927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4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9133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14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79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homelearning/year-3/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bbc.co.uk/bitesize/articles/zmg6pg8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2B4AF3-F78A-4EC0-8D56-FD946D39C2CD}"/>
</file>

<file path=customXml/itemProps2.xml><?xml version="1.0" encoding="utf-8"?>
<ds:datastoreItem xmlns:ds="http://schemas.openxmlformats.org/officeDocument/2006/customXml" ds:itemID="{7BC61FB1-9340-48E8-A021-A9E81B839FFF}"/>
</file>

<file path=customXml/itemProps3.xml><?xml version="1.0" encoding="utf-8"?>
<ds:datastoreItem xmlns:ds="http://schemas.openxmlformats.org/officeDocument/2006/customXml" ds:itemID="{0CF724F9-CAD5-4325-B40E-678B56BD9E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donnelly</cp:lastModifiedBy>
  <cp:revision>4</cp:revision>
  <dcterms:created xsi:type="dcterms:W3CDTF">2020-05-31T11:25:00Z</dcterms:created>
  <dcterms:modified xsi:type="dcterms:W3CDTF">2020-06-01T09:56:00Z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