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E2A791" w14:textId="1A530FFE" w:rsidR="00106287" w:rsidRPr="001E27F0" w:rsidRDefault="003377B8" w:rsidP="001E27F0">
      <w:pPr>
        <w:jc w:val="center"/>
        <w:rPr>
          <w:b/>
          <w:bCs/>
          <w:sz w:val="28"/>
          <w:szCs w:val="28"/>
          <w:u w:val="single"/>
        </w:rPr>
      </w:pPr>
      <w:r>
        <w:rPr>
          <w:b/>
          <w:bCs/>
          <w:sz w:val="28"/>
          <w:szCs w:val="28"/>
          <w:u w:val="single"/>
        </w:rPr>
        <w:t>Thursday 4</w:t>
      </w:r>
      <w:r w:rsidRPr="003377B8">
        <w:rPr>
          <w:b/>
          <w:bCs/>
          <w:sz w:val="28"/>
          <w:szCs w:val="28"/>
          <w:u w:val="single"/>
          <w:vertAlign w:val="superscript"/>
        </w:rPr>
        <w:t>th</w:t>
      </w:r>
      <w:r>
        <w:rPr>
          <w:b/>
          <w:bCs/>
          <w:sz w:val="28"/>
          <w:szCs w:val="28"/>
          <w:u w:val="single"/>
        </w:rPr>
        <w:t xml:space="preserve"> </w:t>
      </w:r>
      <w:r w:rsidR="00106287" w:rsidRPr="001E27F0">
        <w:rPr>
          <w:b/>
          <w:bCs/>
          <w:sz w:val="28"/>
          <w:szCs w:val="28"/>
          <w:u w:val="single"/>
        </w:rPr>
        <w:t>June</w:t>
      </w:r>
    </w:p>
    <w:p w14:paraId="5FE89694" w14:textId="2FB3D1C2" w:rsidR="00106287" w:rsidRDefault="00624EF4">
      <w:pPr>
        <w:rPr>
          <w:sz w:val="28"/>
          <w:szCs w:val="28"/>
        </w:rPr>
      </w:pPr>
      <w:r>
        <w:rPr>
          <w:sz w:val="28"/>
          <w:szCs w:val="28"/>
        </w:rPr>
        <w:t>Hello,</w:t>
      </w:r>
    </w:p>
    <w:p w14:paraId="2082C05E" w14:textId="48F930B7" w:rsidR="00624EF4" w:rsidRDefault="003377B8">
      <w:pPr>
        <w:rPr>
          <w:sz w:val="28"/>
          <w:szCs w:val="28"/>
        </w:rPr>
      </w:pPr>
      <w:r>
        <w:rPr>
          <w:sz w:val="28"/>
          <w:szCs w:val="28"/>
        </w:rPr>
        <w:t xml:space="preserve">I am enjoying hearing all about what you have been up to since the last time we spoke together, and I am glad you managed to have fun during the half-term. The weather has changed a little now, but hopefully you are still managing to go out to play and exercise. This week is food safety week which means you should learn how to stay safe in the kitchen. Can you think of some things to do or not do in the kitchen? Maybe you could design a safety poster and email me a picture of it to </w:t>
      </w:r>
      <w:hyperlink r:id="rId5" w:history="1">
        <w:r w:rsidRPr="00863C53">
          <w:rPr>
            <w:rStyle w:val="Hyperlink"/>
            <w:sz w:val="28"/>
            <w:szCs w:val="28"/>
          </w:rPr>
          <w:t>office@ivingswoodacademy.org</w:t>
        </w:r>
      </w:hyperlink>
      <w:r>
        <w:rPr>
          <w:sz w:val="28"/>
          <w:szCs w:val="28"/>
        </w:rPr>
        <w:t xml:space="preserve">. </w:t>
      </w:r>
    </w:p>
    <w:p w14:paraId="548A8EF2" w14:textId="7C905E6F" w:rsidR="001E27F0" w:rsidRDefault="001E27F0" w:rsidP="001E27F0">
      <w:pPr>
        <w:rPr>
          <w:b/>
          <w:bCs/>
          <w:sz w:val="28"/>
          <w:szCs w:val="28"/>
        </w:rPr>
      </w:pPr>
      <w:r w:rsidRPr="001E27F0">
        <w:rPr>
          <w:b/>
          <w:bCs/>
          <w:sz w:val="28"/>
          <w:szCs w:val="28"/>
        </w:rPr>
        <w:t>English</w:t>
      </w:r>
    </w:p>
    <w:p w14:paraId="4983C1EF" w14:textId="24385B62" w:rsidR="00624EF4" w:rsidRDefault="00624EF4" w:rsidP="001E27F0">
      <w:pPr>
        <w:rPr>
          <w:sz w:val="28"/>
          <w:szCs w:val="28"/>
        </w:rPr>
      </w:pPr>
      <w:r>
        <w:rPr>
          <w:sz w:val="28"/>
          <w:szCs w:val="28"/>
        </w:rPr>
        <w:t xml:space="preserve">Today we are revisiting </w:t>
      </w:r>
      <w:r w:rsidR="00254666">
        <w:rPr>
          <w:sz w:val="28"/>
          <w:szCs w:val="28"/>
        </w:rPr>
        <w:t xml:space="preserve">apostrophes in contractions, and I know that you are all very good at this, but you sometimes forget to use them in your writing. </w:t>
      </w:r>
      <w:r w:rsidR="00906AAC">
        <w:rPr>
          <w:sz w:val="28"/>
          <w:szCs w:val="28"/>
        </w:rPr>
        <w:t xml:space="preserve">This is part of the expected curriculum for Year 3 so it is important we can spot contractions and use them. </w:t>
      </w:r>
      <w:r w:rsidR="00254666">
        <w:rPr>
          <w:sz w:val="28"/>
          <w:szCs w:val="28"/>
        </w:rPr>
        <w:t xml:space="preserve">Follow the link for the teaching video and suggested activities. </w:t>
      </w:r>
    </w:p>
    <w:p w14:paraId="53ECE089" w14:textId="69A1DFBE" w:rsidR="00254666" w:rsidRDefault="00254666" w:rsidP="001E27F0">
      <w:pPr>
        <w:rPr>
          <w:sz w:val="28"/>
          <w:szCs w:val="28"/>
        </w:rPr>
      </w:pPr>
      <w:hyperlink r:id="rId6" w:history="1">
        <w:r w:rsidRPr="00863C53">
          <w:rPr>
            <w:rStyle w:val="Hyperlink"/>
            <w:sz w:val="28"/>
            <w:szCs w:val="28"/>
          </w:rPr>
          <w:t>https://www.bbc.co.uk/bitesize/articles/zhcsvk7</w:t>
        </w:r>
      </w:hyperlink>
      <w:r>
        <w:rPr>
          <w:sz w:val="28"/>
          <w:szCs w:val="28"/>
        </w:rPr>
        <w:t xml:space="preserve"> </w:t>
      </w:r>
    </w:p>
    <w:p w14:paraId="3826DB1D" w14:textId="5695A21F" w:rsidR="007C7E59" w:rsidRDefault="001E27F0" w:rsidP="007C7E59">
      <w:pPr>
        <w:rPr>
          <w:sz w:val="28"/>
          <w:szCs w:val="28"/>
        </w:rPr>
      </w:pPr>
      <w:r w:rsidRPr="007C7E59">
        <w:rPr>
          <w:b/>
          <w:bCs/>
          <w:sz w:val="28"/>
          <w:szCs w:val="28"/>
        </w:rPr>
        <w:t>Maths</w:t>
      </w:r>
      <w:r w:rsidR="00936B9B">
        <w:rPr>
          <w:b/>
          <w:bCs/>
          <w:sz w:val="28"/>
          <w:szCs w:val="28"/>
        </w:rPr>
        <w:t xml:space="preserve">     </w:t>
      </w:r>
    </w:p>
    <w:p w14:paraId="7AB5D673" w14:textId="1894C451" w:rsidR="0053003E" w:rsidRDefault="0053003E" w:rsidP="009C1EDC">
      <w:pPr>
        <w:tabs>
          <w:tab w:val="left" w:pos="2650"/>
        </w:tabs>
        <w:rPr>
          <w:sz w:val="28"/>
          <w:szCs w:val="28"/>
        </w:rPr>
      </w:pPr>
      <w:r>
        <w:rPr>
          <w:sz w:val="28"/>
          <w:szCs w:val="28"/>
        </w:rPr>
        <w:t>We are using the White Rose maths and our lesson today is called ‘</w:t>
      </w:r>
      <w:r w:rsidR="00254666">
        <w:rPr>
          <w:sz w:val="28"/>
          <w:szCs w:val="28"/>
        </w:rPr>
        <w:t>Making the Whole</w:t>
      </w:r>
      <w:r>
        <w:rPr>
          <w:sz w:val="28"/>
          <w:szCs w:val="28"/>
        </w:rPr>
        <w:t>’</w:t>
      </w:r>
      <w:r w:rsidR="00001BC9">
        <w:rPr>
          <w:sz w:val="28"/>
          <w:szCs w:val="28"/>
        </w:rPr>
        <w:t xml:space="preserve"> – Summer Term – week 5</w:t>
      </w:r>
      <w:r w:rsidR="00254666">
        <w:rPr>
          <w:sz w:val="28"/>
          <w:szCs w:val="28"/>
        </w:rPr>
        <w:t xml:space="preserve"> – lesson 2</w:t>
      </w:r>
      <w:r w:rsidR="00001BC9">
        <w:rPr>
          <w:sz w:val="28"/>
          <w:szCs w:val="28"/>
        </w:rPr>
        <w:t xml:space="preserve">. </w:t>
      </w:r>
      <w:r>
        <w:rPr>
          <w:sz w:val="28"/>
          <w:szCs w:val="28"/>
        </w:rPr>
        <w:t xml:space="preserve"> Follow the link for the learning clip which you can watch as many times as you need</w:t>
      </w:r>
      <w:r w:rsidR="00001BC9">
        <w:rPr>
          <w:sz w:val="28"/>
          <w:szCs w:val="28"/>
        </w:rPr>
        <w:t>,</w:t>
      </w:r>
      <w:r>
        <w:rPr>
          <w:sz w:val="28"/>
          <w:szCs w:val="28"/>
        </w:rPr>
        <w:t xml:space="preserve"> and the work has been sent separately. </w:t>
      </w:r>
    </w:p>
    <w:p w14:paraId="65D9FF1F" w14:textId="03974DC5" w:rsidR="00001BC9" w:rsidRDefault="00346E82" w:rsidP="009C1EDC">
      <w:pPr>
        <w:tabs>
          <w:tab w:val="left" w:pos="2650"/>
        </w:tabs>
        <w:rPr>
          <w:sz w:val="28"/>
          <w:szCs w:val="28"/>
        </w:rPr>
      </w:pPr>
      <w:hyperlink r:id="rId7" w:history="1">
        <w:r w:rsidR="00001BC9" w:rsidRPr="008970C6">
          <w:rPr>
            <w:rStyle w:val="Hyperlink"/>
            <w:sz w:val="28"/>
            <w:szCs w:val="28"/>
          </w:rPr>
          <w:t>https://whiterosemaths.com/homelearning/year-3/</w:t>
        </w:r>
      </w:hyperlink>
      <w:r w:rsidR="00001BC9">
        <w:rPr>
          <w:sz w:val="28"/>
          <w:szCs w:val="28"/>
        </w:rPr>
        <w:t xml:space="preserve"> </w:t>
      </w:r>
    </w:p>
    <w:p w14:paraId="5E8F3AF5" w14:textId="37D5B247" w:rsidR="00254666" w:rsidRDefault="00254666" w:rsidP="009C1EDC">
      <w:pPr>
        <w:tabs>
          <w:tab w:val="left" w:pos="2650"/>
        </w:tabs>
        <w:rPr>
          <w:sz w:val="28"/>
          <w:szCs w:val="28"/>
        </w:rPr>
      </w:pPr>
    </w:p>
    <w:p w14:paraId="1C252F81" w14:textId="3C4313BE" w:rsidR="00254666" w:rsidRDefault="00254666" w:rsidP="009C1EDC">
      <w:pPr>
        <w:tabs>
          <w:tab w:val="left" w:pos="2650"/>
        </w:tabs>
        <w:rPr>
          <w:b/>
          <w:bCs/>
          <w:sz w:val="28"/>
          <w:szCs w:val="28"/>
        </w:rPr>
      </w:pPr>
      <w:r w:rsidRPr="00254666">
        <w:rPr>
          <w:b/>
          <w:bCs/>
          <w:sz w:val="28"/>
          <w:szCs w:val="28"/>
        </w:rPr>
        <w:t>Other activity ideas</w:t>
      </w:r>
    </w:p>
    <w:p w14:paraId="7459307E" w14:textId="0EB3D06E" w:rsidR="00254666" w:rsidRDefault="00254666" w:rsidP="00254666">
      <w:pPr>
        <w:pStyle w:val="ListParagraph"/>
        <w:numPr>
          <w:ilvl w:val="0"/>
          <w:numId w:val="2"/>
        </w:numPr>
        <w:tabs>
          <w:tab w:val="left" w:pos="2650"/>
        </w:tabs>
        <w:rPr>
          <w:sz w:val="28"/>
          <w:szCs w:val="28"/>
        </w:rPr>
      </w:pPr>
      <w:r w:rsidRPr="00254666">
        <w:rPr>
          <w:sz w:val="28"/>
          <w:szCs w:val="28"/>
        </w:rPr>
        <w:t>Design a healthy meal on a piece of paper than looks like a plate. Remember the different food groups you should include.</w:t>
      </w:r>
    </w:p>
    <w:p w14:paraId="234FC728" w14:textId="162F265C" w:rsidR="00254666" w:rsidRDefault="00254666" w:rsidP="00254666">
      <w:pPr>
        <w:pStyle w:val="ListParagraph"/>
        <w:numPr>
          <w:ilvl w:val="0"/>
          <w:numId w:val="2"/>
        </w:numPr>
        <w:tabs>
          <w:tab w:val="left" w:pos="2650"/>
        </w:tabs>
        <w:rPr>
          <w:sz w:val="28"/>
          <w:szCs w:val="28"/>
        </w:rPr>
      </w:pPr>
      <w:r>
        <w:rPr>
          <w:sz w:val="28"/>
          <w:szCs w:val="28"/>
        </w:rPr>
        <w:t xml:space="preserve">Learn a joke so you can tell it to me next time we speak. No bad </w:t>
      </w:r>
      <w:r w:rsidR="00A34865">
        <w:rPr>
          <w:sz w:val="28"/>
          <w:szCs w:val="28"/>
        </w:rPr>
        <w:t xml:space="preserve">dad jokes, please. </w:t>
      </w:r>
    </w:p>
    <w:p w14:paraId="29DF5072" w14:textId="3FEC09A1" w:rsidR="00A34865" w:rsidRPr="00254666" w:rsidRDefault="00A34865" w:rsidP="00254666">
      <w:pPr>
        <w:pStyle w:val="ListParagraph"/>
        <w:numPr>
          <w:ilvl w:val="0"/>
          <w:numId w:val="2"/>
        </w:numPr>
        <w:tabs>
          <w:tab w:val="left" w:pos="2650"/>
        </w:tabs>
        <w:rPr>
          <w:sz w:val="28"/>
          <w:szCs w:val="28"/>
        </w:rPr>
      </w:pPr>
      <w:r>
        <w:rPr>
          <w:sz w:val="28"/>
          <w:szCs w:val="28"/>
        </w:rPr>
        <w:t xml:space="preserve">Make the beds for all the people in the house (as a nice surprise!). </w:t>
      </w:r>
    </w:p>
    <w:p w14:paraId="7A679397" w14:textId="6312DE85" w:rsidR="009C1EDC" w:rsidRDefault="009C1EDC" w:rsidP="00001BC9">
      <w:pPr>
        <w:tabs>
          <w:tab w:val="left" w:pos="2650"/>
        </w:tabs>
        <w:jc w:val="center"/>
        <w:rPr>
          <w:sz w:val="28"/>
          <w:szCs w:val="28"/>
        </w:rPr>
      </w:pPr>
      <w:r>
        <w:rPr>
          <w:sz w:val="28"/>
          <w:szCs w:val="28"/>
        </w:rPr>
        <w:t>Well done and speak soon</w:t>
      </w:r>
    </w:p>
    <w:p w14:paraId="6EE24A02" w14:textId="5D2707F6" w:rsidR="009C1EDC" w:rsidRPr="009C1EDC" w:rsidRDefault="009C1EDC" w:rsidP="00001BC9">
      <w:pPr>
        <w:tabs>
          <w:tab w:val="left" w:pos="2650"/>
        </w:tabs>
        <w:jc w:val="center"/>
        <w:rPr>
          <w:sz w:val="28"/>
          <w:szCs w:val="28"/>
        </w:rPr>
      </w:pPr>
      <w:r>
        <w:rPr>
          <w:sz w:val="28"/>
          <w:szCs w:val="28"/>
        </w:rPr>
        <w:t xml:space="preserve">Mrs C Flynn </w:t>
      </w:r>
      <w:r w:rsidRPr="009C1EDC">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9C1EDC" w:rsidRPr="009C1EDC" w:rsidSect="00906AAC">
      <w:pgSz w:w="11906" w:h="16838"/>
      <w:pgMar w:top="1440" w:right="1440" w:bottom="1440" w:left="1440" w:header="708" w:footer="708" w:gutter="0"/>
      <w:pgBorders w:offsetFrom="page">
        <w:top w:val="single" w:sz="48" w:space="24" w:color="70AD47" w:themeColor="accent6"/>
        <w:left w:val="single" w:sz="48" w:space="24" w:color="70AD47" w:themeColor="accent6"/>
        <w:bottom w:val="single" w:sz="48" w:space="24" w:color="70AD47" w:themeColor="accent6"/>
        <w:right w:val="single" w:sz="48" w:space="24" w:color="70AD47"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11.5pt;height:11.5pt" o:bullet="t">
        <v:imagedata r:id="rId1" o:title="msoBDA1"/>
      </v:shape>
    </w:pict>
  </w:numPicBullet>
  <w:abstractNum w:abstractNumId="0" w15:restartNumberingAfterBreak="0">
    <w:nsid w:val="41E47F28"/>
    <w:multiLevelType w:val="hybridMultilevel"/>
    <w:tmpl w:val="DD1405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F7655A"/>
    <w:multiLevelType w:val="hybridMultilevel"/>
    <w:tmpl w:val="0DFAA0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287"/>
    <w:rsid w:val="00001BC9"/>
    <w:rsid w:val="00106287"/>
    <w:rsid w:val="001E27F0"/>
    <w:rsid w:val="00254666"/>
    <w:rsid w:val="003377B8"/>
    <w:rsid w:val="00346E82"/>
    <w:rsid w:val="004E08A3"/>
    <w:rsid w:val="0053003E"/>
    <w:rsid w:val="00624EF4"/>
    <w:rsid w:val="007C7E59"/>
    <w:rsid w:val="0084656D"/>
    <w:rsid w:val="008715FE"/>
    <w:rsid w:val="00906AAC"/>
    <w:rsid w:val="00936B9B"/>
    <w:rsid w:val="009C0FA0"/>
    <w:rsid w:val="009C1EDC"/>
    <w:rsid w:val="00A34865"/>
    <w:rsid w:val="00D75AD8"/>
    <w:rsid w:val="00F52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BEB22"/>
  <w15:chartTrackingRefBased/>
  <w15:docId w15:val="{DA4B1454-67F8-40C2-B7C8-DFC8D3CC2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15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27F0"/>
    <w:rPr>
      <w:color w:val="0563C1" w:themeColor="hyperlink"/>
      <w:u w:val="single"/>
    </w:rPr>
  </w:style>
  <w:style w:type="character" w:styleId="UnresolvedMention">
    <w:name w:val="Unresolved Mention"/>
    <w:basedOn w:val="DefaultParagraphFont"/>
    <w:uiPriority w:val="99"/>
    <w:semiHidden/>
    <w:unhideWhenUsed/>
    <w:rsid w:val="001E27F0"/>
    <w:rPr>
      <w:color w:val="605E5C"/>
      <w:shd w:val="clear" w:color="auto" w:fill="E1DFDD"/>
    </w:rPr>
  </w:style>
  <w:style w:type="table" w:styleId="TableGrid">
    <w:name w:val="Table Grid"/>
    <w:basedOn w:val="TableNormal"/>
    <w:uiPriority w:val="39"/>
    <w:rsid w:val="008715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15FE"/>
    <w:rPr>
      <w:rFonts w:ascii="Times New Roman" w:eastAsia="Times New Roman" w:hAnsi="Times New Roman" w:cs="Times New Roman"/>
      <w:b/>
      <w:bCs/>
      <w:kern w:val="36"/>
      <w:sz w:val="48"/>
      <w:szCs w:val="48"/>
      <w:lang w:eastAsia="en-GB"/>
    </w:rPr>
  </w:style>
  <w:style w:type="paragraph" w:customStyle="1" w:styleId="blocks-text-blockparagraph">
    <w:name w:val="blocks-text-block__paragraph"/>
    <w:basedOn w:val="Normal"/>
    <w:rsid w:val="008715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C1EDC"/>
    <w:pPr>
      <w:ind w:left="720"/>
      <w:contextualSpacing/>
    </w:pPr>
  </w:style>
  <w:style w:type="character" w:styleId="FollowedHyperlink">
    <w:name w:val="FollowedHyperlink"/>
    <w:basedOn w:val="DefaultParagraphFont"/>
    <w:uiPriority w:val="99"/>
    <w:semiHidden/>
    <w:unhideWhenUsed/>
    <w:rsid w:val="00001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674982">
      <w:bodyDiv w:val="1"/>
      <w:marLeft w:val="0"/>
      <w:marRight w:val="0"/>
      <w:marTop w:val="0"/>
      <w:marBottom w:val="0"/>
      <w:divBdr>
        <w:top w:val="none" w:sz="0" w:space="0" w:color="auto"/>
        <w:left w:val="none" w:sz="0" w:space="0" w:color="auto"/>
        <w:bottom w:val="none" w:sz="0" w:space="0" w:color="auto"/>
        <w:right w:val="none" w:sz="0" w:space="0" w:color="auto"/>
      </w:divBdr>
    </w:div>
    <w:div w:id="1743605440">
      <w:bodyDiv w:val="1"/>
      <w:marLeft w:val="0"/>
      <w:marRight w:val="0"/>
      <w:marTop w:val="0"/>
      <w:marBottom w:val="0"/>
      <w:divBdr>
        <w:top w:val="none" w:sz="0" w:space="0" w:color="auto"/>
        <w:left w:val="none" w:sz="0" w:space="0" w:color="auto"/>
        <w:bottom w:val="none" w:sz="0" w:space="0" w:color="auto"/>
        <w:right w:val="none" w:sz="0" w:space="0" w:color="auto"/>
      </w:divBdr>
      <w:divsChild>
        <w:div w:id="1108426342">
          <w:marLeft w:val="-240"/>
          <w:marRight w:val="0"/>
          <w:marTop w:val="0"/>
          <w:marBottom w:val="720"/>
          <w:divBdr>
            <w:top w:val="none" w:sz="0" w:space="0" w:color="auto"/>
            <w:left w:val="none" w:sz="0" w:space="0" w:color="auto"/>
            <w:bottom w:val="none" w:sz="0" w:space="0" w:color="auto"/>
            <w:right w:val="none" w:sz="0" w:space="0" w:color="auto"/>
          </w:divBdr>
          <w:divsChild>
            <w:div w:id="474570226">
              <w:marLeft w:val="0"/>
              <w:marRight w:val="0"/>
              <w:marTop w:val="0"/>
              <w:marBottom w:val="0"/>
              <w:divBdr>
                <w:top w:val="none" w:sz="0" w:space="0" w:color="auto"/>
                <w:left w:val="none" w:sz="0" w:space="0" w:color="auto"/>
                <w:bottom w:val="none" w:sz="0" w:space="0" w:color="auto"/>
                <w:right w:val="none" w:sz="0" w:space="0" w:color="auto"/>
              </w:divBdr>
              <w:divsChild>
                <w:div w:id="176557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679272">
          <w:marLeft w:val="-240"/>
          <w:marRight w:val="0"/>
          <w:marTop w:val="0"/>
          <w:marBottom w:val="720"/>
          <w:divBdr>
            <w:top w:val="none" w:sz="0" w:space="0" w:color="auto"/>
            <w:left w:val="none" w:sz="0" w:space="0" w:color="auto"/>
            <w:bottom w:val="none" w:sz="0" w:space="0" w:color="auto"/>
            <w:right w:val="none" w:sz="0" w:space="0" w:color="auto"/>
          </w:divBdr>
          <w:divsChild>
            <w:div w:id="1989049561">
              <w:marLeft w:val="0"/>
              <w:marRight w:val="0"/>
              <w:marTop w:val="0"/>
              <w:marBottom w:val="0"/>
              <w:divBdr>
                <w:top w:val="none" w:sz="0" w:space="0" w:color="auto"/>
                <w:left w:val="none" w:sz="0" w:space="0" w:color="auto"/>
                <w:bottom w:val="none" w:sz="0" w:space="0" w:color="auto"/>
                <w:right w:val="none" w:sz="0" w:space="0" w:color="auto"/>
              </w:divBdr>
            </w:div>
          </w:divsChild>
        </w:div>
        <w:div w:id="1328091330">
          <w:marLeft w:val="-240"/>
          <w:marRight w:val="0"/>
          <w:marTop w:val="0"/>
          <w:marBottom w:val="720"/>
          <w:divBdr>
            <w:top w:val="none" w:sz="0" w:space="0" w:color="auto"/>
            <w:left w:val="none" w:sz="0" w:space="0" w:color="auto"/>
            <w:bottom w:val="none" w:sz="0" w:space="0" w:color="auto"/>
            <w:right w:val="none" w:sz="0" w:space="0" w:color="auto"/>
          </w:divBdr>
          <w:divsChild>
            <w:div w:id="960920540">
              <w:marLeft w:val="0"/>
              <w:marRight w:val="0"/>
              <w:marTop w:val="0"/>
              <w:marBottom w:val="0"/>
              <w:divBdr>
                <w:top w:val="none" w:sz="0" w:space="0" w:color="auto"/>
                <w:left w:val="none" w:sz="0" w:space="0" w:color="auto"/>
                <w:bottom w:val="none" w:sz="0" w:space="0" w:color="auto"/>
                <w:right w:val="none" w:sz="0" w:space="0" w:color="auto"/>
              </w:divBdr>
              <w:divsChild>
                <w:div w:id="163914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iterosemaths.com/homelearning/year-3/"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hcsvk7" TargetMode="External"/><Relationship Id="rId11" Type="http://schemas.openxmlformats.org/officeDocument/2006/relationships/customXml" Target="../customXml/item2.xml"/><Relationship Id="rId5" Type="http://schemas.openxmlformats.org/officeDocument/2006/relationships/hyperlink" Target="mailto:office@ivingswoodacademy.org"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C93D38-AA9E-41EA-8E81-256C4F9C403D}"/>
</file>

<file path=customXml/itemProps2.xml><?xml version="1.0" encoding="utf-8"?>
<ds:datastoreItem xmlns:ds="http://schemas.openxmlformats.org/officeDocument/2006/customXml" ds:itemID="{FD20BF69-2A1E-4586-961D-D0F4162AC33A}"/>
</file>

<file path=customXml/itemProps3.xml><?xml version="1.0" encoding="utf-8"?>
<ds:datastoreItem xmlns:ds="http://schemas.openxmlformats.org/officeDocument/2006/customXml" ds:itemID="{6F8206A4-F5E1-47BE-B918-4AF60A0342C1}"/>
</file>

<file path=docProps/app.xml><?xml version="1.0" encoding="utf-8"?>
<Properties xmlns="http://schemas.openxmlformats.org/officeDocument/2006/extended-properties" xmlns:vt="http://schemas.openxmlformats.org/officeDocument/2006/docPropsVTypes">
  <Template>Normal</Template>
  <TotalTime>14</TotalTime>
  <Pages>1</Pages>
  <Words>261</Words>
  <Characters>1492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5</cp:revision>
  <dcterms:created xsi:type="dcterms:W3CDTF">2020-06-02T15:54:00Z</dcterms:created>
  <dcterms:modified xsi:type="dcterms:W3CDTF">2020-06-02T16:04:00Z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